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619C0" w:rsidP="00115448">
      <w:pPr>
        <w:pStyle w:val="NoSpacing"/>
      </w:pPr>
      <w:r>
        <w:rPr>
          <w:u w:val="single"/>
        </w:rPr>
        <w:t>Thomas DEIGHTON</w:t>
      </w:r>
      <w:r>
        <w:t xml:space="preserve">    (fl.1412-7)</w:t>
      </w:r>
    </w:p>
    <w:p w:rsidR="00F619C0" w:rsidRDefault="00F619C0" w:rsidP="00115448">
      <w:pPr>
        <w:pStyle w:val="NoSpacing"/>
      </w:pPr>
      <w:proofErr w:type="gramStart"/>
      <w:r>
        <w:t xml:space="preserve">Vicar of Burton </w:t>
      </w:r>
      <w:proofErr w:type="spellStart"/>
      <w:r>
        <w:t>Pidsea</w:t>
      </w:r>
      <w:proofErr w:type="spellEnd"/>
      <w:r>
        <w:t>, East Riding of Yorkshire.</w:t>
      </w:r>
      <w:proofErr w:type="gramEnd"/>
    </w:p>
    <w:p w:rsidR="00F619C0" w:rsidRDefault="00F619C0" w:rsidP="00115448">
      <w:pPr>
        <w:pStyle w:val="NoSpacing"/>
      </w:pPr>
    </w:p>
    <w:p w:rsidR="00F619C0" w:rsidRDefault="00F619C0" w:rsidP="00115448">
      <w:pPr>
        <w:pStyle w:val="NoSpacing"/>
      </w:pPr>
    </w:p>
    <w:p w:rsidR="00F619C0" w:rsidRDefault="00F619C0" w:rsidP="00115448">
      <w:pPr>
        <w:pStyle w:val="NoSpacing"/>
      </w:pPr>
      <w:r>
        <w:t xml:space="preserve">  8 Oct.1412</w:t>
      </w:r>
      <w:r>
        <w:tab/>
        <w:t>He became Vicar.</w:t>
      </w:r>
    </w:p>
    <w:p w:rsidR="00F619C0" w:rsidRDefault="00F619C0" w:rsidP="00115448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http://www.genuki.org.uk/big/eng/YKS/Misc/PhotoTs/ERY/BurtonPidseaStPeterPaulVicars_2.html</w:t>
        </w:r>
      </w:hyperlink>
      <w:r>
        <w:t>)</w:t>
      </w:r>
    </w:p>
    <w:p w:rsidR="00F619C0" w:rsidRDefault="00F619C0" w:rsidP="00115448">
      <w:pPr>
        <w:pStyle w:val="NoSpacing"/>
      </w:pPr>
      <w:r>
        <w:tab/>
        <w:t>1417</w:t>
      </w:r>
      <w:r>
        <w:tab/>
        <w:t xml:space="preserve">He resigned.   </w:t>
      </w:r>
      <w:proofErr w:type="gramStart"/>
      <w:r>
        <w:t>(ibid.)</w:t>
      </w:r>
      <w:proofErr w:type="gramEnd"/>
    </w:p>
    <w:p w:rsidR="00F619C0" w:rsidRDefault="00F619C0" w:rsidP="00115448">
      <w:pPr>
        <w:pStyle w:val="NoSpacing"/>
      </w:pPr>
    </w:p>
    <w:p w:rsidR="00F619C0" w:rsidRDefault="00F619C0" w:rsidP="00115448">
      <w:pPr>
        <w:pStyle w:val="NoSpacing"/>
      </w:pPr>
    </w:p>
    <w:p w:rsidR="00F619C0" w:rsidRPr="00F619C0" w:rsidRDefault="00F619C0" w:rsidP="00115448">
      <w:pPr>
        <w:pStyle w:val="NoSpacing"/>
      </w:pPr>
      <w:r>
        <w:t>27 March 2012</w:t>
      </w:r>
      <w:bookmarkStart w:id="0" w:name="_GoBack"/>
      <w:bookmarkEnd w:id="0"/>
    </w:p>
    <w:sectPr w:rsidR="00F619C0" w:rsidRPr="00F619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9C0" w:rsidRDefault="00F619C0" w:rsidP="00552EBA">
      <w:r>
        <w:separator/>
      </w:r>
    </w:p>
  </w:endnote>
  <w:endnote w:type="continuationSeparator" w:id="0">
    <w:p w:rsidR="00F619C0" w:rsidRDefault="00F619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19C0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9C0" w:rsidRDefault="00F619C0" w:rsidP="00552EBA">
      <w:r>
        <w:separator/>
      </w:r>
    </w:p>
  </w:footnote>
  <w:footnote w:type="continuationSeparator" w:id="0">
    <w:p w:rsidR="00F619C0" w:rsidRDefault="00F619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ERY/BurtonPidseaStPeterPaulVicars_2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2012-03-27T20:35:00Z</dcterms:created>
  <dcterms:modified xsi:type="dcterms:W3CDTF">2012-03-27T20:37:00Z</dcterms:modified>
</cp:coreProperties>
</file>